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9D9D3" w14:textId="77777777" w:rsidR="00832C70" w:rsidRDefault="00832C70" w:rsidP="00832C70">
      <w:pPr>
        <w:rPr>
          <w:b/>
          <w:sz w:val="28"/>
          <w:szCs w:val="24"/>
        </w:rPr>
      </w:pPr>
      <w:bookmarkStart w:id="0" w:name="_GoBack"/>
      <w:bookmarkEnd w:id="0"/>
      <w:r>
        <w:rPr>
          <w:b/>
          <w:sz w:val="28"/>
          <w:szCs w:val="24"/>
        </w:rPr>
        <w:t>Rosehill College</w:t>
      </w:r>
    </w:p>
    <w:p w14:paraId="2E6C39FB" w14:textId="2E4CF182" w:rsidR="00AF5499" w:rsidRPr="00CC787D" w:rsidRDefault="00FE6B96" w:rsidP="00832C70">
      <w:pPr>
        <w:rPr>
          <w:b/>
          <w:sz w:val="28"/>
          <w:szCs w:val="24"/>
        </w:rPr>
      </w:pPr>
      <w:r w:rsidRPr="00CC787D">
        <w:rPr>
          <w:b/>
          <w:sz w:val="28"/>
          <w:szCs w:val="24"/>
        </w:rPr>
        <w:t xml:space="preserve">Position Description - </w:t>
      </w:r>
      <w:r w:rsidR="00210385" w:rsidRPr="00CC787D">
        <w:rPr>
          <w:b/>
          <w:sz w:val="28"/>
          <w:szCs w:val="24"/>
        </w:rPr>
        <w:t xml:space="preserve">Property </w:t>
      </w:r>
      <w:r w:rsidR="000322BA">
        <w:rPr>
          <w:b/>
          <w:sz w:val="28"/>
          <w:szCs w:val="24"/>
        </w:rPr>
        <w:t>Maintenance Officer</w:t>
      </w:r>
    </w:p>
    <w:p w14:paraId="08F91B78" w14:textId="77777777" w:rsidR="001535CF" w:rsidRPr="00CC787D" w:rsidRDefault="00FE6B96">
      <w:pPr>
        <w:rPr>
          <w:b/>
          <w:szCs w:val="24"/>
        </w:rPr>
      </w:pPr>
      <w:r w:rsidRPr="00CC787D">
        <w:rPr>
          <w:b/>
          <w:szCs w:val="24"/>
        </w:rPr>
        <w:t>Role Summary</w:t>
      </w:r>
    </w:p>
    <w:p w14:paraId="579F706E" w14:textId="190D5CEC" w:rsidR="00D90F39" w:rsidRDefault="00085199">
      <w:pPr>
        <w:rPr>
          <w:rFonts w:cs="Helvetica"/>
          <w:szCs w:val="24"/>
          <w:shd w:val="clear" w:color="auto" w:fill="FFFFFF"/>
        </w:rPr>
      </w:pPr>
      <w:r>
        <w:rPr>
          <w:rFonts w:cs="Helvetica"/>
          <w:shd w:val="clear" w:color="auto" w:fill="FFFFFF"/>
        </w:rPr>
        <w:t xml:space="preserve">The Property Maintenance Officer forms an essential part of the property team to provide flexible and proactive support to the school regarding the operation, maintenance, health and safety and security of the school site and buildings, including sports facilities.  </w:t>
      </w:r>
      <w:r w:rsidR="00210385" w:rsidRPr="00CC787D">
        <w:rPr>
          <w:rFonts w:cs="Helvetica"/>
          <w:szCs w:val="24"/>
          <w:shd w:val="clear" w:color="auto" w:fill="FFFFFF"/>
        </w:rPr>
        <w:t xml:space="preserve"> </w:t>
      </w:r>
      <w:r>
        <w:rPr>
          <w:rFonts w:cs="Helvetica"/>
          <w:szCs w:val="24"/>
          <w:shd w:val="clear" w:color="auto" w:fill="FFFFFF"/>
        </w:rPr>
        <w:t>F</w:t>
      </w:r>
      <w:r w:rsidR="00210385" w:rsidRPr="00CC787D">
        <w:rPr>
          <w:rFonts w:cs="Helvetica"/>
          <w:szCs w:val="24"/>
          <w:shd w:val="clear" w:color="auto" w:fill="FFFFFF"/>
        </w:rPr>
        <w:t xml:space="preserve">lexibility is required </w:t>
      </w:r>
      <w:r w:rsidR="00E44568" w:rsidRPr="00CC787D">
        <w:rPr>
          <w:rFonts w:cs="Helvetica"/>
          <w:szCs w:val="24"/>
          <w:shd w:val="clear" w:color="auto" w:fill="FFFFFF"/>
        </w:rPr>
        <w:t>to meet the needs of the school</w:t>
      </w:r>
      <w:r w:rsidR="00CB1C22">
        <w:rPr>
          <w:rFonts w:cs="Helvetica"/>
          <w:szCs w:val="24"/>
          <w:shd w:val="clear" w:color="auto" w:fill="FFFFFF"/>
        </w:rPr>
        <w:t xml:space="preserve"> with a strong focus on supporting fellow team members and working collaboratively</w:t>
      </w:r>
      <w:r w:rsidR="00E44568" w:rsidRPr="00CC787D">
        <w:rPr>
          <w:rFonts w:cs="Helvetica"/>
          <w:szCs w:val="24"/>
          <w:shd w:val="clear" w:color="auto" w:fill="FFFFFF"/>
        </w:rPr>
        <w:t>.  T</w:t>
      </w:r>
      <w:r w:rsidR="00210385" w:rsidRPr="00CC787D">
        <w:rPr>
          <w:rFonts w:cs="Helvetica"/>
          <w:szCs w:val="24"/>
          <w:shd w:val="clear" w:color="auto" w:fill="FFFFFF"/>
        </w:rPr>
        <w:t>his</w:t>
      </w:r>
      <w:r w:rsidR="00E44568" w:rsidRPr="00CC787D">
        <w:rPr>
          <w:rFonts w:cs="Helvetica"/>
          <w:szCs w:val="24"/>
          <w:shd w:val="clear" w:color="auto" w:fill="FFFFFF"/>
        </w:rPr>
        <w:t xml:space="preserve"> will involve some work to be completed outside of this scope and </w:t>
      </w:r>
      <w:r>
        <w:rPr>
          <w:rFonts w:cs="Helvetica"/>
          <w:szCs w:val="24"/>
          <w:shd w:val="clear" w:color="auto" w:fill="FFFFFF"/>
        </w:rPr>
        <w:t xml:space="preserve">external </w:t>
      </w:r>
      <w:r w:rsidR="00E44568" w:rsidRPr="00CC787D">
        <w:rPr>
          <w:rFonts w:cs="Helvetica"/>
          <w:szCs w:val="24"/>
          <w:shd w:val="clear" w:color="auto" w:fill="FFFFFF"/>
        </w:rPr>
        <w:t>work o</w:t>
      </w:r>
      <w:r>
        <w:rPr>
          <w:rFonts w:cs="Helvetica"/>
          <w:szCs w:val="24"/>
          <w:shd w:val="clear" w:color="auto" w:fill="FFFFFF"/>
        </w:rPr>
        <w:t xml:space="preserve">n grounds or other areas/structures </w:t>
      </w:r>
      <w:r w:rsidR="00E44568" w:rsidRPr="00CC787D">
        <w:rPr>
          <w:rFonts w:cs="Helvetica"/>
          <w:szCs w:val="24"/>
          <w:shd w:val="clear" w:color="auto" w:fill="FFFFFF"/>
        </w:rPr>
        <w:t xml:space="preserve">during periods of peak workload or </w:t>
      </w:r>
      <w:r>
        <w:rPr>
          <w:rFonts w:cs="Helvetica"/>
          <w:szCs w:val="24"/>
          <w:shd w:val="clear" w:color="auto" w:fill="FFFFFF"/>
        </w:rPr>
        <w:t>as required</w:t>
      </w:r>
      <w:r w:rsidR="001D24D7">
        <w:rPr>
          <w:rFonts w:cs="Helvetica"/>
          <w:szCs w:val="24"/>
          <w:shd w:val="clear" w:color="auto" w:fill="FFFFFF"/>
        </w:rPr>
        <w:t xml:space="preserve"> due to other circumstances such as weather</w:t>
      </w:r>
      <w:r w:rsidR="00E44568" w:rsidRPr="00CC787D">
        <w:rPr>
          <w:rFonts w:cs="Helvetica"/>
          <w:szCs w:val="24"/>
          <w:shd w:val="clear" w:color="auto" w:fill="FFFFFF"/>
        </w:rPr>
        <w:t xml:space="preserve">.  </w:t>
      </w:r>
    </w:p>
    <w:p w14:paraId="30B28EF8" w14:textId="08594BFD" w:rsidR="00832C70" w:rsidRDefault="00832C70">
      <w:pPr>
        <w:rPr>
          <w:rFonts w:cs="Helvetica"/>
          <w:szCs w:val="24"/>
          <w:shd w:val="clear" w:color="auto" w:fill="FFFFFF"/>
        </w:rPr>
      </w:pPr>
      <w:r>
        <w:rPr>
          <w:rFonts w:cs="Helvetica"/>
          <w:szCs w:val="24"/>
          <w:shd w:val="clear" w:color="auto" w:fill="FFFFFF"/>
        </w:rPr>
        <w:t>The Property Maintenance Officer reports to the Property Team Leader.</w:t>
      </w:r>
    </w:p>
    <w:p w14:paraId="64C4EA19" w14:textId="77777777" w:rsidR="00832C70" w:rsidRPr="00CC787D" w:rsidRDefault="00832C70">
      <w:pPr>
        <w:rPr>
          <w:rFonts w:cs="Helvetica"/>
          <w:szCs w:val="24"/>
          <w:shd w:val="clear" w:color="auto" w:fill="FFFFFF"/>
        </w:rPr>
      </w:pPr>
    </w:p>
    <w:p w14:paraId="1AA921C0" w14:textId="77777777" w:rsidR="00AF5499" w:rsidRPr="00CC787D" w:rsidRDefault="00AF5499">
      <w:pPr>
        <w:rPr>
          <w:b/>
          <w:szCs w:val="24"/>
        </w:rPr>
      </w:pPr>
      <w:r w:rsidRPr="00CC787D">
        <w:rPr>
          <w:b/>
          <w:szCs w:val="24"/>
        </w:rPr>
        <w:t>Primary Objectives</w:t>
      </w:r>
    </w:p>
    <w:p w14:paraId="65808AE7" w14:textId="77777777" w:rsidR="000322BA" w:rsidRDefault="000322BA" w:rsidP="000322BA">
      <w:pPr>
        <w:pStyle w:val="ListParagraph"/>
        <w:numPr>
          <w:ilvl w:val="0"/>
          <w:numId w:val="3"/>
        </w:numPr>
        <w:rPr>
          <w:b/>
        </w:rPr>
      </w:pPr>
      <w:r>
        <w:t>Assist with the maintenance of the school buildings and sports facilities</w:t>
      </w:r>
    </w:p>
    <w:p w14:paraId="0F5DBD0D" w14:textId="77777777" w:rsidR="000322BA" w:rsidRDefault="000322BA" w:rsidP="000322BA">
      <w:pPr>
        <w:pStyle w:val="ListParagraph"/>
        <w:numPr>
          <w:ilvl w:val="0"/>
          <w:numId w:val="3"/>
        </w:numPr>
        <w:rPr>
          <w:b/>
        </w:rPr>
      </w:pPr>
      <w:r>
        <w:t>Assist with the maintenance and operation of the school boiler</w:t>
      </w:r>
    </w:p>
    <w:p w14:paraId="1A2A5C3D" w14:textId="77777777" w:rsidR="000322BA" w:rsidRDefault="000322BA" w:rsidP="000322BA">
      <w:pPr>
        <w:pStyle w:val="ListParagraph"/>
        <w:numPr>
          <w:ilvl w:val="0"/>
          <w:numId w:val="3"/>
        </w:numPr>
        <w:rPr>
          <w:b/>
        </w:rPr>
      </w:pPr>
      <w:r>
        <w:t xml:space="preserve">Assist with the maintenance of the school swimming pool </w:t>
      </w:r>
    </w:p>
    <w:p w14:paraId="662152B2" w14:textId="77777777" w:rsidR="000322BA" w:rsidRDefault="000322BA" w:rsidP="000322BA">
      <w:pPr>
        <w:pStyle w:val="ListParagraph"/>
        <w:numPr>
          <w:ilvl w:val="0"/>
          <w:numId w:val="3"/>
        </w:numPr>
        <w:rPr>
          <w:b/>
          <w:sz w:val="24"/>
          <w:szCs w:val="24"/>
        </w:rPr>
      </w:pPr>
      <w:r>
        <w:t>Assist with the school security system</w:t>
      </w:r>
    </w:p>
    <w:p w14:paraId="276E5BE5" w14:textId="77777777" w:rsidR="00A03BD0" w:rsidRPr="00CC787D" w:rsidRDefault="00A03BD0" w:rsidP="00AF5499">
      <w:pPr>
        <w:pStyle w:val="ListParagraph"/>
        <w:numPr>
          <w:ilvl w:val="0"/>
          <w:numId w:val="3"/>
        </w:numPr>
        <w:rPr>
          <w:b/>
          <w:szCs w:val="24"/>
        </w:rPr>
      </w:pPr>
      <w:r w:rsidRPr="00CC787D">
        <w:rPr>
          <w:szCs w:val="24"/>
        </w:rPr>
        <w:t xml:space="preserve">Maintain positive working relationships with all stakeholders </w:t>
      </w:r>
    </w:p>
    <w:p w14:paraId="4FC822E0" w14:textId="221888A0" w:rsidR="00D90F39" w:rsidRPr="00CC787D" w:rsidRDefault="00D90F39" w:rsidP="00AF5499">
      <w:pPr>
        <w:pStyle w:val="ListParagraph"/>
        <w:numPr>
          <w:ilvl w:val="0"/>
          <w:numId w:val="3"/>
        </w:numPr>
        <w:rPr>
          <w:b/>
          <w:szCs w:val="24"/>
        </w:rPr>
      </w:pPr>
      <w:r w:rsidRPr="00CC787D">
        <w:rPr>
          <w:szCs w:val="24"/>
        </w:rPr>
        <w:t>Assist with setting</w:t>
      </w:r>
      <w:r w:rsidR="00832C70">
        <w:rPr>
          <w:szCs w:val="24"/>
        </w:rPr>
        <w:t xml:space="preserve"> up of areas for school needs e.g.</w:t>
      </w:r>
      <w:r w:rsidRPr="00CC787D">
        <w:rPr>
          <w:szCs w:val="24"/>
        </w:rPr>
        <w:t xml:space="preserve"> hall seating, </w:t>
      </w:r>
      <w:r w:rsidR="00CB1C22">
        <w:rPr>
          <w:szCs w:val="24"/>
        </w:rPr>
        <w:t>events</w:t>
      </w:r>
      <w:r w:rsidRPr="00CC787D">
        <w:rPr>
          <w:szCs w:val="24"/>
        </w:rPr>
        <w:t xml:space="preserve"> as and when required</w:t>
      </w:r>
      <w:r w:rsidR="00A03BD0" w:rsidRPr="00CC787D">
        <w:rPr>
          <w:szCs w:val="24"/>
        </w:rPr>
        <w:t>.</w:t>
      </w:r>
    </w:p>
    <w:p w14:paraId="4BEEDE8A" w14:textId="77777777" w:rsidR="00A03BD0" w:rsidRPr="00CC787D" w:rsidRDefault="00A03BD0" w:rsidP="00AF5499">
      <w:pPr>
        <w:pStyle w:val="ListParagraph"/>
        <w:numPr>
          <w:ilvl w:val="0"/>
          <w:numId w:val="3"/>
        </w:numPr>
        <w:rPr>
          <w:b/>
          <w:sz w:val="20"/>
        </w:rPr>
      </w:pPr>
      <w:r w:rsidRPr="00CC787D">
        <w:rPr>
          <w:szCs w:val="24"/>
        </w:rPr>
        <w:t>Actively participate</w:t>
      </w:r>
      <w:r w:rsidR="007441E5" w:rsidRPr="00CC787D">
        <w:rPr>
          <w:szCs w:val="24"/>
        </w:rPr>
        <w:t xml:space="preserve"> in </w:t>
      </w:r>
      <w:r w:rsidRPr="00CC787D">
        <w:rPr>
          <w:szCs w:val="24"/>
        </w:rPr>
        <w:t>and contribute to all Health &amp; Safety systems and programmes</w:t>
      </w:r>
      <w:r w:rsidRPr="00CC787D">
        <w:rPr>
          <w:sz w:val="20"/>
        </w:rPr>
        <w:t>.</w:t>
      </w:r>
    </w:p>
    <w:p w14:paraId="25DC34F1" w14:textId="77777777" w:rsidR="00120E12" w:rsidRPr="00CC787D" w:rsidRDefault="00120E12" w:rsidP="00120E12">
      <w:pPr>
        <w:pStyle w:val="ListParagraph"/>
        <w:rPr>
          <w:sz w:val="20"/>
        </w:rPr>
      </w:pPr>
    </w:p>
    <w:p w14:paraId="0BE7CF1B" w14:textId="77777777" w:rsidR="00120E12" w:rsidRPr="00CC787D" w:rsidRDefault="00120E12" w:rsidP="00CC787D">
      <w:pPr>
        <w:rPr>
          <w:b/>
          <w:szCs w:val="24"/>
        </w:rPr>
      </w:pPr>
      <w:r w:rsidRPr="00CC787D">
        <w:rPr>
          <w:b/>
          <w:szCs w:val="24"/>
        </w:rPr>
        <w:t>Personal Attributes</w:t>
      </w:r>
    </w:p>
    <w:p w14:paraId="451FABFA" w14:textId="5CCBABE2" w:rsidR="00832C70" w:rsidRPr="00832C70" w:rsidRDefault="00CC787D" w:rsidP="00832C70">
      <w:pPr>
        <w:pStyle w:val="ListParagraph"/>
        <w:numPr>
          <w:ilvl w:val="0"/>
          <w:numId w:val="3"/>
        </w:numPr>
        <w:rPr>
          <w:szCs w:val="24"/>
        </w:rPr>
      </w:pPr>
      <w:r w:rsidRPr="00CC787D">
        <w:rPr>
          <w:szCs w:val="24"/>
        </w:rPr>
        <w:t>Works as a self-directed worker.</w:t>
      </w:r>
    </w:p>
    <w:p w14:paraId="5A58CC52" w14:textId="77777777" w:rsidR="00CC787D" w:rsidRPr="00CC787D" w:rsidRDefault="00CC787D" w:rsidP="00CC787D">
      <w:pPr>
        <w:pStyle w:val="ListParagraph"/>
        <w:numPr>
          <w:ilvl w:val="0"/>
          <w:numId w:val="3"/>
        </w:numPr>
        <w:rPr>
          <w:szCs w:val="24"/>
        </w:rPr>
      </w:pPr>
      <w:r w:rsidRPr="00CC787D">
        <w:rPr>
          <w:szCs w:val="24"/>
        </w:rPr>
        <w:t>Shares knowledge and experience to increase the skills capital of the team.</w:t>
      </w:r>
    </w:p>
    <w:p w14:paraId="1BA3434D" w14:textId="77777777" w:rsidR="00CC787D" w:rsidRPr="00CC787D" w:rsidRDefault="00CC787D" w:rsidP="00CC787D">
      <w:pPr>
        <w:pStyle w:val="ListParagraph"/>
        <w:numPr>
          <w:ilvl w:val="0"/>
          <w:numId w:val="3"/>
        </w:numPr>
        <w:rPr>
          <w:szCs w:val="24"/>
        </w:rPr>
      </w:pPr>
      <w:r w:rsidRPr="00CC787D">
        <w:rPr>
          <w:szCs w:val="24"/>
        </w:rPr>
        <w:t>Supports and models the school’s values at all times.</w:t>
      </w:r>
    </w:p>
    <w:p w14:paraId="6159AED2" w14:textId="77777777" w:rsidR="00CC787D" w:rsidRPr="00CC787D" w:rsidRDefault="00CC787D" w:rsidP="00CC787D">
      <w:pPr>
        <w:pStyle w:val="ListParagraph"/>
        <w:numPr>
          <w:ilvl w:val="0"/>
          <w:numId w:val="3"/>
        </w:numPr>
        <w:rPr>
          <w:szCs w:val="24"/>
        </w:rPr>
      </w:pPr>
      <w:r w:rsidRPr="00CC787D">
        <w:rPr>
          <w:szCs w:val="24"/>
        </w:rPr>
        <w:t>Displays integrity and takes responsibility for own actions.</w:t>
      </w:r>
    </w:p>
    <w:p w14:paraId="4894A3ED" w14:textId="77777777" w:rsidR="00CC787D" w:rsidRPr="00CC787D" w:rsidRDefault="00CC787D" w:rsidP="00CC787D">
      <w:pPr>
        <w:pStyle w:val="ListParagraph"/>
        <w:numPr>
          <w:ilvl w:val="0"/>
          <w:numId w:val="3"/>
        </w:numPr>
        <w:rPr>
          <w:szCs w:val="24"/>
        </w:rPr>
      </w:pPr>
      <w:r w:rsidRPr="00CC787D">
        <w:rPr>
          <w:szCs w:val="24"/>
        </w:rPr>
        <w:t>Identifies and participates in learning opportunities as appropriate for personal development.</w:t>
      </w:r>
    </w:p>
    <w:p w14:paraId="09619BAF" w14:textId="5D836DF6" w:rsidR="00CC787D" w:rsidRPr="00CC787D" w:rsidRDefault="00CC787D" w:rsidP="00CC787D">
      <w:pPr>
        <w:pStyle w:val="ListParagraph"/>
        <w:numPr>
          <w:ilvl w:val="0"/>
          <w:numId w:val="3"/>
        </w:numPr>
        <w:rPr>
          <w:szCs w:val="24"/>
        </w:rPr>
      </w:pPr>
      <w:r w:rsidRPr="00CC787D">
        <w:rPr>
          <w:szCs w:val="24"/>
        </w:rPr>
        <w:t>A ‘can do’ mindset</w:t>
      </w:r>
      <w:r w:rsidR="00CB1C22">
        <w:rPr>
          <w:szCs w:val="24"/>
        </w:rPr>
        <w:t xml:space="preserve"> in relation to individual and team goals</w:t>
      </w:r>
      <w:r w:rsidR="000322BA">
        <w:rPr>
          <w:szCs w:val="24"/>
        </w:rPr>
        <w:t>.</w:t>
      </w:r>
    </w:p>
    <w:p w14:paraId="009E4139" w14:textId="77777777" w:rsidR="00CC787D" w:rsidRPr="00CC787D" w:rsidRDefault="00CC787D" w:rsidP="00CC787D">
      <w:pPr>
        <w:pStyle w:val="ListParagraph"/>
        <w:numPr>
          <w:ilvl w:val="0"/>
          <w:numId w:val="3"/>
        </w:numPr>
        <w:rPr>
          <w:szCs w:val="24"/>
        </w:rPr>
      </w:pPr>
      <w:r w:rsidRPr="00CC787D">
        <w:rPr>
          <w:szCs w:val="24"/>
        </w:rPr>
        <w:t>Plans and organises tasks in a collaborative manner with t</w:t>
      </w:r>
      <w:r w:rsidR="000322BA">
        <w:rPr>
          <w:szCs w:val="24"/>
        </w:rPr>
        <w:t>he team on a day-to-day basis.</w:t>
      </w:r>
    </w:p>
    <w:p w14:paraId="5238E778" w14:textId="0848DF73" w:rsidR="00CC787D" w:rsidRDefault="00CC787D" w:rsidP="00CC787D">
      <w:pPr>
        <w:pStyle w:val="ListParagraph"/>
        <w:numPr>
          <w:ilvl w:val="0"/>
          <w:numId w:val="3"/>
        </w:numPr>
        <w:rPr>
          <w:szCs w:val="24"/>
        </w:rPr>
      </w:pPr>
      <w:r w:rsidRPr="00CC787D">
        <w:rPr>
          <w:szCs w:val="24"/>
        </w:rPr>
        <w:t>Suggests new initiatives and solutions to problems</w:t>
      </w:r>
      <w:r w:rsidR="000322BA">
        <w:rPr>
          <w:szCs w:val="24"/>
        </w:rPr>
        <w:t>.</w:t>
      </w:r>
    </w:p>
    <w:p w14:paraId="637D7D2D" w14:textId="08EC4287" w:rsidR="00832C70" w:rsidRPr="00832C70" w:rsidRDefault="00666182" w:rsidP="00691F1D">
      <w:pPr>
        <w:pStyle w:val="ListParagraph"/>
        <w:numPr>
          <w:ilvl w:val="0"/>
          <w:numId w:val="3"/>
        </w:numPr>
        <w:spacing w:after="0" w:line="240" w:lineRule="auto"/>
        <w:ind w:left="360"/>
        <w:rPr>
          <w:rFonts w:ascii="Calibri" w:eastAsia="Times New Roman" w:hAnsi="Calibri" w:cs="Times New Roman"/>
          <w:bCs/>
          <w:color w:val="000000"/>
          <w:sz w:val="20"/>
          <w:lang w:eastAsia="en-NZ"/>
        </w:rPr>
      </w:pPr>
      <w:r>
        <w:rPr>
          <w:szCs w:val="24"/>
        </w:rPr>
        <w:t>A</w:t>
      </w:r>
      <w:r w:rsidR="00CC787D" w:rsidRPr="00832C70">
        <w:rPr>
          <w:szCs w:val="24"/>
        </w:rPr>
        <w:t xml:space="preserve"> solid commitment to Health &amp; Safety of all stakeholders</w:t>
      </w:r>
      <w:r w:rsidR="000322BA" w:rsidRPr="00832C70">
        <w:rPr>
          <w:szCs w:val="24"/>
        </w:rPr>
        <w:t>.</w:t>
      </w:r>
    </w:p>
    <w:p w14:paraId="293A0813" w14:textId="483349E3" w:rsidR="00832C70" w:rsidRDefault="00832C70" w:rsidP="00832C70">
      <w:pPr>
        <w:spacing w:after="0" w:line="240" w:lineRule="auto"/>
        <w:rPr>
          <w:rFonts w:ascii="Calibri" w:eastAsia="Times New Roman" w:hAnsi="Calibri" w:cs="Times New Roman"/>
          <w:bCs/>
          <w:color w:val="000000"/>
          <w:sz w:val="20"/>
          <w:lang w:eastAsia="en-NZ"/>
        </w:rPr>
      </w:pPr>
    </w:p>
    <w:p w14:paraId="72A67788" w14:textId="77777777" w:rsidR="00832C70" w:rsidRPr="00832C70" w:rsidRDefault="00832C70" w:rsidP="00832C70">
      <w:pPr>
        <w:spacing w:after="0" w:line="240" w:lineRule="auto"/>
        <w:rPr>
          <w:rFonts w:ascii="Calibri" w:eastAsia="Times New Roman" w:hAnsi="Calibri" w:cs="Times New Roman"/>
          <w:bCs/>
          <w:color w:val="000000"/>
          <w:sz w:val="20"/>
          <w:lang w:eastAsia="en-NZ"/>
        </w:rPr>
      </w:pPr>
    </w:p>
    <w:p w14:paraId="6391B211" w14:textId="67692CA3" w:rsidR="00832C70" w:rsidRDefault="00832C70" w:rsidP="00CC787D">
      <w:pPr>
        <w:pStyle w:val="ListParagraph"/>
        <w:spacing w:after="0" w:line="240" w:lineRule="auto"/>
        <w:rPr>
          <w:rFonts w:ascii="Calibri" w:eastAsia="Times New Roman" w:hAnsi="Calibri" w:cs="Times New Roman"/>
          <w:bCs/>
          <w:color w:val="000000"/>
          <w:sz w:val="20"/>
          <w:lang w:eastAsia="en-NZ"/>
        </w:rPr>
      </w:pPr>
    </w:p>
    <w:p w14:paraId="56DE6922" w14:textId="77777777" w:rsidR="000322BA" w:rsidRDefault="000322BA" w:rsidP="000322BA">
      <w:pPr>
        <w:rPr>
          <w:b/>
          <w:sz w:val="24"/>
          <w:szCs w:val="24"/>
        </w:rPr>
      </w:pPr>
      <w:r>
        <w:rPr>
          <w:b/>
          <w:sz w:val="24"/>
          <w:szCs w:val="24"/>
        </w:rPr>
        <w:lastRenderedPageBreak/>
        <w:t>Key Tasks</w:t>
      </w:r>
    </w:p>
    <w:p w14:paraId="2D742AAC" w14:textId="77777777" w:rsidR="000322BA" w:rsidRDefault="000322BA" w:rsidP="000322BA">
      <w:pPr>
        <w:rPr>
          <w:b/>
          <w:sz w:val="24"/>
          <w:szCs w:val="24"/>
        </w:rPr>
      </w:pPr>
      <w:r>
        <w:rPr>
          <w:b/>
          <w:sz w:val="24"/>
          <w:szCs w:val="24"/>
        </w:rPr>
        <w:t>Maintenance of the School Buildings &amp; Sports Facilities</w:t>
      </w:r>
    </w:p>
    <w:p w14:paraId="5C95E2D9" w14:textId="77777777" w:rsidR="000322BA" w:rsidRDefault="000322BA" w:rsidP="000322BA">
      <w:pPr>
        <w:shd w:val="clear" w:color="auto" w:fill="F6F5F0"/>
        <w:spacing w:before="100" w:beforeAutospacing="1" w:after="120" w:line="240" w:lineRule="auto"/>
        <w:rPr>
          <w:rFonts w:ascii="Verdana" w:eastAsia="Times New Roman" w:hAnsi="Verdana" w:cs="Times New Roman"/>
          <w:color w:val="4E4A4A"/>
          <w:sz w:val="17"/>
          <w:szCs w:val="17"/>
          <w:lang w:eastAsia="en-NZ"/>
        </w:rPr>
      </w:pPr>
      <w:r>
        <w:t>To ensure that the school buildings and sports facilities are well maintained to increase pride in our school and foster positive perceptions in our community</w:t>
      </w:r>
    </w:p>
    <w:p w14:paraId="7D2C7AEA" w14:textId="23E4ADD0" w:rsidR="000322BA" w:rsidRDefault="00832C70" w:rsidP="000322BA">
      <w:pPr>
        <w:pStyle w:val="ListParagraph"/>
        <w:numPr>
          <w:ilvl w:val="0"/>
          <w:numId w:val="23"/>
        </w:numPr>
        <w:rPr>
          <w:rFonts w:cs="Helvetica"/>
        </w:rPr>
      </w:pPr>
      <w:r>
        <w:rPr>
          <w:rFonts w:cs="Helvetica"/>
        </w:rPr>
        <w:t>Assisting the Property Team Leader</w:t>
      </w:r>
      <w:r w:rsidR="000322BA">
        <w:rPr>
          <w:rFonts w:cs="Helvetica"/>
        </w:rPr>
        <w:t xml:space="preserve"> in undertaking minor capital works projects</w:t>
      </w:r>
    </w:p>
    <w:p w14:paraId="2E746C47" w14:textId="77777777" w:rsidR="000322BA" w:rsidRDefault="000322BA" w:rsidP="000322BA">
      <w:pPr>
        <w:pStyle w:val="ListParagraph"/>
        <w:numPr>
          <w:ilvl w:val="0"/>
          <w:numId w:val="24"/>
        </w:numPr>
        <w:rPr>
          <w:rFonts w:cs="Helvetica"/>
        </w:rPr>
      </w:pPr>
      <w:r>
        <w:rPr>
          <w:rFonts w:cs="Helvetica"/>
        </w:rPr>
        <w:t>Carrying out repairs to buildings and equipment, including doors, locks and all internal fittings</w:t>
      </w:r>
    </w:p>
    <w:p w14:paraId="436AB0A4" w14:textId="77777777" w:rsidR="000322BA" w:rsidRDefault="000322BA" w:rsidP="000322BA">
      <w:pPr>
        <w:pStyle w:val="ListParagraph"/>
        <w:numPr>
          <w:ilvl w:val="0"/>
          <w:numId w:val="25"/>
        </w:numPr>
        <w:rPr>
          <w:rFonts w:cs="Helvetica"/>
        </w:rPr>
      </w:pPr>
      <w:r>
        <w:rPr>
          <w:rFonts w:cs="Helvetica"/>
        </w:rPr>
        <w:t xml:space="preserve">Liaising with suppliers and contractors for the supply of materials and undertaking of maintenance tasks and capital works e.g. door and joinery suppliers, metalworking companies and builders. </w:t>
      </w:r>
    </w:p>
    <w:p w14:paraId="6F075D0A" w14:textId="77777777" w:rsidR="000322BA" w:rsidRDefault="000322BA" w:rsidP="000322BA">
      <w:pPr>
        <w:pStyle w:val="ListParagraph"/>
        <w:numPr>
          <w:ilvl w:val="0"/>
          <w:numId w:val="25"/>
        </w:numPr>
        <w:rPr>
          <w:rFonts w:cs="Helvetica"/>
        </w:rPr>
      </w:pPr>
      <w:r>
        <w:rPr>
          <w:rFonts w:cs="Helvetica"/>
          <w:shd w:val="clear" w:color="auto" w:fill="FFFFFF"/>
        </w:rPr>
        <w:t xml:space="preserve">Assist with the setting and </w:t>
      </w:r>
      <w:proofErr w:type="spellStart"/>
      <w:r>
        <w:rPr>
          <w:rFonts w:cs="Helvetica"/>
          <w:shd w:val="clear" w:color="auto" w:fill="FFFFFF"/>
        </w:rPr>
        <w:t>unsetting</w:t>
      </w:r>
      <w:proofErr w:type="spellEnd"/>
      <w:r>
        <w:rPr>
          <w:rFonts w:cs="Helvetica"/>
          <w:shd w:val="clear" w:color="auto" w:fill="FFFFFF"/>
        </w:rPr>
        <w:t xml:space="preserve"> of hall for school assemblies and day and evening events</w:t>
      </w:r>
    </w:p>
    <w:p w14:paraId="08894431" w14:textId="77777777" w:rsidR="000322BA" w:rsidRDefault="000322BA" w:rsidP="000322BA">
      <w:pPr>
        <w:pStyle w:val="ListParagraph"/>
        <w:numPr>
          <w:ilvl w:val="0"/>
          <w:numId w:val="25"/>
        </w:numPr>
        <w:rPr>
          <w:rFonts w:cs="Helvetica"/>
        </w:rPr>
      </w:pPr>
      <w:r>
        <w:rPr>
          <w:rFonts w:cs="Helvetica"/>
        </w:rPr>
        <w:t xml:space="preserve">Assist  the property team to ensure that vandalism and graffiti are rectified as a priority </w:t>
      </w:r>
    </w:p>
    <w:p w14:paraId="1509D383" w14:textId="77777777" w:rsidR="000322BA" w:rsidRDefault="000322BA" w:rsidP="000322BA">
      <w:pPr>
        <w:pStyle w:val="ListParagraph"/>
        <w:rPr>
          <w:rFonts w:cs="Helvetica"/>
          <w:color w:val="333333"/>
          <w:sz w:val="20"/>
          <w:szCs w:val="20"/>
        </w:rPr>
      </w:pPr>
    </w:p>
    <w:p w14:paraId="3503F58C" w14:textId="5E138A6D" w:rsidR="000322BA" w:rsidRDefault="000322BA" w:rsidP="000322BA">
      <w:pPr>
        <w:rPr>
          <w:b/>
          <w:sz w:val="24"/>
          <w:szCs w:val="24"/>
        </w:rPr>
      </w:pPr>
      <w:r>
        <w:rPr>
          <w:b/>
          <w:sz w:val="24"/>
          <w:szCs w:val="24"/>
        </w:rPr>
        <w:t xml:space="preserve">Operation </w:t>
      </w:r>
      <w:r w:rsidR="00832C70">
        <w:rPr>
          <w:b/>
          <w:sz w:val="24"/>
          <w:szCs w:val="24"/>
        </w:rPr>
        <w:t>and Maintenance of the School Gas</w:t>
      </w:r>
      <w:r>
        <w:rPr>
          <w:b/>
          <w:sz w:val="24"/>
          <w:szCs w:val="24"/>
        </w:rPr>
        <w:t xml:space="preserve"> Boiler</w:t>
      </w:r>
    </w:p>
    <w:p w14:paraId="73EFD519" w14:textId="61746AAB" w:rsidR="000322BA" w:rsidRDefault="000322BA" w:rsidP="000322BA">
      <w:pPr>
        <w:rPr>
          <w:shd w:val="clear" w:color="auto" w:fill="F6F5F0"/>
        </w:rPr>
      </w:pPr>
      <w:r>
        <w:rPr>
          <w:shd w:val="clear" w:color="auto" w:fill="F6F5F0"/>
        </w:rPr>
        <w:t>To provide daily operation</w:t>
      </w:r>
      <w:r w:rsidR="00832C70">
        <w:rPr>
          <w:shd w:val="clear" w:color="auto" w:fill="F6F5F0"/>
        </w:rPr>
        <w:t xml:space="preserve"> and maintenance of the school gas</w:t>
      </w:r>
      <w:r>
        <w:rPr>
          <w:shd w:val="clear" w:color="auto" w:fill="F6F5F0"/>
        </w:rPr>
        <w:t xml:space="preserve"> boiler and ensure an adequate standard of health and safety is upheld.</w:t>
      </w:r>
    </w:p>
    <w:p w14:paraId="52CF06BC" w14:textId="77777777" w:rsidR="000322BA" w:rsidRDefault="000322BA" w:rsidP="000322BA">
      <w:pPr>
        <w:pStyle w:val="ListParagraph"/>
        <w:numPr>
          <w:ilvl w:val="0"/>
          <w:numId w:val="26"/>
        </w:numPr>
        <w:rPr>
          <w:rFonts w:eastAsia="Times New Roman" w:cs="Times New Roman"/>
          <w:lang w:eastAsia="en-NZ"/>
        </w:rPr>
      </w:pPr>
      <w:r>
        <w:rPr>
          <w:rFonts w:eastAsia="Times New Roman" w:cs="Times New Roman"/>
          <w:lang w:eastAsia="en-NZ"/>
        </w:rPr>
        <w:t>Carrying out daily operation of the boiler</w:t>
      </w:r>
    </w:p>
    <w:p w14:paraId="6B422E70"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Testing and recording all gauges within the boiler</w:t>
      </w:r>
    </w:p>
    <w:p w14:paraId="4582E3D0"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Ensuring and monitoring  that boiler water supply is sufficient</w:t>
      </w:r>
    </w:p>
    <w:p w14:paraId="496A889D"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Checking for corrosion, cracks and leaks in the boiler walls or floors</w:t>
      </w:r>
    </w:p>
    <w:p w14:paraId="1707D803"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Making sure equipment is in good working order</w:t>
      </w:r>
    </w:p>
    <w:p w14:paraId="22F6B0ED"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Keeping records for temperatures and other gauges</w:t>
      </w:r>
    </w:p>
    <w:p w14:paraId="6CEE32A9"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Attending to immediate boiler incidents.</w:t>
      </w:r>
    </w:p>
    <w:p w14:paraId="091A70F0" w14:textId="4097DFB0"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 xml:space="preserve">Logging and reporting equipment faults or any problems to the </w:t>
      </w:r>
      <w:r w:rsidR="00832C70">
        <w:rPr>
          <w:rFonts w:eastAsia="Times New Roman" w:cs="Times New Roman"/>
          <w:lang w:eastAsia="en-NZ"/>
        </w:rPr>
        <w:t>Property Team Leader</w:t>
      </w:r>
      <w:r>
        <w:rPr>
          <w:rFonts w:eastAsia="Times New Roman" w:cs="Times New Roman"/>
          <w:lang w:eastAsia="en-NZ"/>
        </w:rPr>
        <w:t xml:space="preserve"> and</w:t>
      </w:r>
      <w:r w:rsidR="00832C70">
        <w:rPr>
          <w:rFonts w:eastAsia="Times New Roman" w:cs="Times New Roman"/>
          <w:lang w:eastAsia="en-NZ"/>
        </w:rPr>
        <w:t>/or</w:t>
      </w:r>
      <w:r>
        <w:rPr>
          <w:rFonts w:eastAsia="Times New Roman" w:cs="Times New Roman"/>
          <w:lang w:eastAsia="en-NZ"/>
        </w:rPr>
        <w:t xml:space="preserve"> Business Manager</w:t>
      </w:r>
      <w:r>
        <w:rPr>
          <w:rFonts w:eastAsia="Times New Roman" w:cs="Times New Roman"/>
          <w:color w:val="464646"/>
          <w:lang w:eastAsia="en-NZ"/>
        </w:rPr>
        <w:t>.</w:t>
      </w:r>
    </w:p>
    <w:p w14:paraId="566B5E42" w14:textId="77777777" w:rsidR="000322BA" w:rsidRDefault="000322BA" w:rsidP="000322BA">
      <w:pPr>
        <w:pStyle w:val="ListParagraph"/>
        <w:numPr>
          <w:ilvl w:val="0"/>
          <w:numId w:val="26"/>
        </w:numPr>
        <w:shd w:val="clear" w:color="auto" w:fill="FFFFFF"/>
        <w:spacing w:after="0" w:line="240" w:lineRule="auto"/>
        <w:rPr>
          <w:rFonts w:eastAsia="Times New Roman" w:cs="Times New Roman"/>
          <w:color w:val="000000" w:themeColor="text1"/>
          <w:lang w:eastAsia="en-NZ"/>
        </w:rPr>
      </w:pPr>
      <w:r>
        <w:rPr>
          <w:rFonts w:eastAsia="Times New Roman" w:cs="Times New Roman"/>
          <w:color w:val="000000" w:themeColor="text1"/>
          <w:lang w:eastAsia="en-NZ"/>
        </w:rPr>
        <w:t>Liaising with Heating Engineer with equipment faults or maintenance.</w:t>
      </w:r>
    </w:p>
    <w:p w14:paraId="700BF738" w14:textId="77777777" w:rsidR="000322BA" w:rsidRDefault="000322BA" w:rsidP="000322BA">
      <w:pPr>
        <w:pStyle w:val="ListParagraph"/>
        <w:shd w:val="clear" w:color="auto" w:fill="FFFFFF"/>
        <w:spacing w:after="0" w:line="240" w:lineRule="auto"/>
        <w:rPr>
          <w:rFonts w:eastAsia="Times New Roman" w:cs="Times New Roman"/>
          <w:lang w:eastAsia="en-NZ"/>
        </w:rPr>
      </w:pPr>
    </w:p>
    <w:p w14:paraId="1618191B" w14:textId="77777777" w:rsidR="000322BA" w:rsidRDefault="000322BA" w:rsidP="000322BA">
      <w:pPr>
        <w:shd w:val="clear" w:color="auto" w:fill="FFFFFF"/>
        <w:spacing w:after="0" w:line="240" w:lineRule="auto"/>
        <w:rPr>
          <w:rFonts w:eastAsia="Times New Roman" w:cs="Times New Roman"/>
          <w:lang w:eastAsia="en-NZ"/>
        </w:rPr>
      </w:pPr>
    </w:p>
    <w:p w14:paraId="3587DABB" w14:textId="77777777" w:rsidR="000322BA" w:rsidRDefault="000322BA" w:rsidP="000322BA">
      <w:pPr>
        <w:rPr>
          <w:b/>
          <w:sz w:val="24"/>
          <w:szCs w:val="24"/>
        </w:rPr>
      </w:pPr>
      <w:r>
        <w:rPr>
          <w:b/>
          <w:sz w:val="24"/>
          <w:szCs w:val="24"/>
        </w:rPr>
        <w:t>Maintenance of the School Swimming Pool</w:t>
      </w:r>
    </w:p>
    <w:p w14:paraId="37DEFB12" w14:textId="77777777" w:rsidR="000322BA" w:rsidRDefault="000322BA" w:rsidP="000322BA">
      <w:pPr>
        <w:rPr>
          <w:shd w:val="clear" w:color="auto" w:fill="F6F5F0"/>
        </w:rPr>
      </w:pPr>
      <w:r>
        <w:rPr>
          <w:shd w:val="clear" w:color="auto" w:fill="F6F5F0"/>
        </w:rPr>
        <w:t>To provide regular maintenance of the school swimming pool to ensure an adequate standard of hygiene is upheld</w:t>
      </w:r>
    </w:p>
    <w:p w14:paraId="0052B1CB" w14:textId="77777777" w:rsidR="000322BA" w:rsidRDefault="000322BA" w:rsidP="000322BA">
      <w:pPr>
        <w:pStyle w:val="ListParagraph"/>
        <w:numPr>
          <w:ilvl w:val="0"/>
          <w:numId w:val="26"/>
        </w:numPr>
        <w:rPr>
          <w:rFonts w:eastAsia="Times New Roman" w:cs="Times New Roman"/>
          <w:lang w:eastAsia="en-NZ"/>
        </w:rPr>
      </w:pPr>
      <w:r>
        <w:rPr>
          <w:rFonts w:eastAsia="Times New Roman" w:cs="Times New Roman"/>
          <w:lang w:eastAsia="en-NZ"/>
        </w:rPr>
        <w:t>Carrying out scheduled water cleaning, using chemicals, including chlorine</w:t>
      </w:r>
    </w:p>
    <w:p w14:paraId="7F7B5A76"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Testing water quality, water temperature and pH balance</w:t>
      </w:r>
    </w:p>
    <w:p w14:paraId="3A4A5708"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Cleaning out filtration units</w:t>
      </w:r>
    </w:p>
    <w:p w14:paraId="50F9A100"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Arranging for swimming pool maintenance from professional pool maintenance companies when required</w:t>
      </w:r>
    </w:p>
    <w:p w14:paraId="13A267B3"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Checking for corrosion, cracks and leaks in the pool walls or floors</w:t>
      </w:r>
    </w:p>
    <w:p w14:paraId="58710AAE"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t>Making sure equipment including pool covers and blocks are in good working order</w:t>
      </w:r>
    </w:p>
    <w:p w14:paraId="03B38816" w14:textId="77777777" w:rsidR="000322BA" w:rsidRDefault="000322BA" w:rsidP="000322BA">
      <w:pPr>
        <w:pStyle w:val="ListParagraph"/>
        <w:numPr>
          <w:ilvl w:val="0"/>
          <w:numId w:val="26"/>
        </w:numPr>
        <w:shd w:val="clear" w:color="auto" w:fill="FFFFFF"/>
        <w:spacing w:after="0" w:line="240" w:lineRule="auto"/>
        <w:rPr>
          <w:rFonts w:eastAsia="Times New Roman" w:cs="Times New Roman"/>
          <w:lang w:eastAsia="en-NZ"/>
        </w:rPr>
      </w:pPr>
      <w:r>
        <w:rPr>
          <w:rFonts w:eastAsia="Times New Roman" w:cs="Times New Roman"/>
          <w:lang w:eastAsia="en-NZ"/>
        </w:rPr>
        <w:lastRenderedPageBreak/>
        <w:t>Keeping stock records for cleaning supplies and spare parts</w:t>
      </w:r>
    </w:p>
    <w:p w14:paraId="3A8AFF40" w14:textId="226C5984" w:rsidR="00CB1C22" w:rsidRPr="00832C70" w:rsidRDefault="000322BA" w:rsidP="00A9048D">
      <w:pPr>
        <w:pStyle w:val="ListParagraph"/>
        <w:numPr>
          <w:ilvl w:val="0"/>
          <w:numId w:val="26"/>
        </w:numPr>
        <w:shd w:val="clear" w:color="auto" w:fill="FFFFFF"/>
        <w:spacing w:after="0" w:line="240" w:lineRule="auto"/>
        <w:rPr>
          <w:rFonts w:eastAsia="Times New Roman" w:cs="Times New Roman"/>
          <w:lang w:eastAsia="en-NZ"/>
        </w:rPr>
      </w:pPr>
      <w:r w:rsidRPr="00832C70">
        <w:rPr>
          <w:rFonts w:eastAsia="Times New Roman" w:cs="Times New Roman"/>
          <w:lang w:eastAsia="en-NZ"/>
        </w:rPr>
        <w:t>Attending to immediate water hygiene incidents.</w:t>
      </w:r>
    </w:p>
    <w:p w14:paraId="24177181" w14:textId="77777777" w:rsidR="000322BA" w:rsidRDefault="000322BA" w:rsidP="000322BA">
      <w:pPr>
        <w:shd w:val="clear" w:color="auto" w:fill="FFFFFF"/>
        <w:spacing w:after="0" w:line="240" w:lineRule="auto"/>
        <w:rPr>
          <w:rFonts w:eastAsia="Times New Roman" w:cs="Times New Roman"/>
          <w:lang w:eastAsia="en-NZ"/>
        </w:rPr>
      </w:pPr>
    </w:p>
    <w:p w14:paraId="016F0C00" w14:textId="77777777" w:rsidR="000322BA" w:rsidRDefault="000322BA" w:rsidP="000322BA">
      <w:pPr>
        <w:rPr>
          <w:b/>
          <w:sz w:val="24"/>
          <w:szCs w:val="24"/>
        </w:rPr>
      </w:pPr>
      <w:r>
        <w:rPr>
          <w:rFonts w:cs="Helvetica"/>
          <w:color w:val="333333"/>
        </w:rPr>
        <w:br/>
      </w:r>
      <w:r>
        <w:rPr>
          <w:b/>
          <w:sz w:val="24"/>
          <w:szCs w:val="24"/>
        </w:rPr>
        <w:t>Maintain the School Security System</w:t>
      </w:r>
    </w:p>
    <w:p w14:paraId="1C2C15FF" w14:textId="77777777" w:rsidR="000322BA" w:rsidRDefault="000322BA" w:rsidP="000322BA">
      <w:pPr>
        <w:rPr>
          <w:rFonts w:cs="Helvetica"/>
        </w:rPr>
      </w:pPr>
      <w:r>
        <w:rPr>
          <w:rFonts w:cs="Helvetica"/>
        </w:rPr>
        <w:t>To ensure that the school building security system is operational and effective</w:t>
      </w:r>
    </w:p>
    <w:p w14:paraId="6254A1BD" w14:textId="77777777" w:rsidR="000322BA" w:rsidRDefault="000322BA" w:rsidP="000322BA">
      <w:pPr>
        <w:pStyle w:val="ListParagraph"/>
        <w:numPr>
          <w:ilvl w:val="0"/>
          <w:numId w:val="27"/>
        </w:numPr>
        <w:rPr>
          <w:rFonts w:ascii="Helvetica" w:hAnsi="Helvetica" w:cs="Helvetica"/>
        </w:rPr>
      </w:pPr>
      <w:r>
        <w:rPr>
          <w:rFonts w:cs="Helvetica"/>
        </w:rPr>
        <w:t>Assist with the school’s building security system including the provision of portable security cameras</w:t>
      </w:r>
    </w:p>
    <w:p w14:paraId="63CDCDA6" w14:textId="77777777" w:rsidR="000322BA" w:rsidRDefault="000322BA" w:rsidP="000322BA">
      <w:pPr>
        <w:pStyle w:val="ListParagraph"/>
        <w:numPr>
          <w:ilvl w:val="0"/>
          <w:numId w:val="27"/>
        </w:numPr>
        <w:rPr>
          <w:rFonts w:ascii="Helvetica" w:hAnsi="Helvetica" w:cs="Helvetica"/>
        </w:rPr>
      </w:pPr>
      <w:r>
        <w:rPr>
          <w:rFonts w:cs="Helvetica"/>
        </w:rPr>
        <w:t>Liaising with the school’s security monitoring supplier and locksmiths</w:t>
      </w:r>
    </w:p>
    <w:p w14:paraId="695756BC" w14:textId="77777777" w:rsidR="000322BA" w:rsidRDefault="000322BA" w:rsidP="000322BA">
      <w:pPr>
        <w:pStyle w:val="ListParagraph"/>
        <w:numPr>
          <w:ilvl w:val="0"/>
          <w:numId w:val="27"/>
        </w:numPr>
        <w:rPr>
          <w:rFonts w:ascii="Helvetica" w:hAnsi="Helvetica" w:cs="Helvetica"/>
        </w:rPr>
      </w:pPr>
      <w:r>
        <w:rPr>
          <w:rFonts w:cs="Helvetica"/>
        </w:rPr>
        <w:t>Checking  and downloading of security camera security footage when required by school senior management</w:t>
      </w:r>
    </w:p>
    <w:p w14:paraId="56A746AF" w14:textId="20B6D9AA" w:rsidR="000322BA" w:rsidRDefault="000322BA" w:rsidP="000322BA">
      <w:pPr>
        <w:pStyle w:val="ListParagraph"/>
        <w:numPr>
          <w:ilvl w:val="0"/>
          <w:numId w:val="27"/>
        </w:numPr>
        <w:rPr>
          <w:rFonts w:cs="Helvetica"/>
        </w:rPr>
      </w:pPr>
      <w:r>
        <w:rPr>
          <w:rFonts w:cs="Helvetica"/>
        </w:rPr>
        <w:t xml:space="preserve">Assist the </w:t>
      </w:r>
      <w:r w:rsidR="00832C70">
        <w:rPr>
          <w:rFonts w:cs="Helvetica"/>
        </w:rPr>
        <w:t xml:space="preserve">Property Team Leader and </w:t>
      </w:r>
      <w:r>
        <w:rPr>
          <w:rFonts w:cs="Helvetica"/>
        </w:rPr>
        <w:t xml:space="preserve">Business Manager in maintaining  an effective school security system </w:t>
      </w:r>
    </w:p>
    <w:p w14:paraId="6A4F7FFD" w14:textId="77777777" w:rsidR="000322BA" w:rsidRDefault="000322BA" w:rsidP="000322BA">
      <w:pPr>
        <w:pStyle w:val="ListParagraph"/>
        <w:ind w:left="765"/>
        <w:rPr>
          <w:rFonts w:cs="Helvetica"/>
        </w:rPr>
      </w:pPr>
    </w:p>
    <w:p w14:paraId="06EDF3A4" w14:textId="77777777" w:rsidR="000322BA" w:rsidRDefault="000322BA" w:rsidP="000322BA">
      <w:pPr>
        <w:rPr>
          <w:rFonts w:cs="Helvetica"/>
          <w:color w:val="333333"/>
          <w:sz w:val="20"/>
          <w:szCs w:val="20"/>
        </w:rPr>
      </w:pPr>
      <w:r>
        <w:rPr>
          <w:b/>
          <w:sz w:val="24"/>
          <w:szCs w:val="24"/>
        </w:rPr>
        <w:t>Machinery, Tools and Equipment</w:t>
      </w:r>
      <w:r>
        <w:rPr>
          <w:rFonts w:cs="Helvetica"/>
          <w:color w:val="333333"/>
          <w:sz w:val="20"/>
          <w:szCs w:val="20"/>
        </w:rPr>
        <w:t xml:space="preserve"> </w:t>
      </w:r>
    </w:p>
    <w:p w14:paraId="71A88F2D" w14:textId="77777777" w:rsidR="000322BA" w:rsidRDefault="000322BA" w:rsidP="000322BA">
      <w:pPr>
        <w:pStyle w:val="ListParagraph"/>
        <w:numPr>
          <w:ilvl w:val="0"/>
          <w:numId w:val="28"/>
        </w:numPr>
        <w:rPr>
          <w:rFonts w:cs="Helvetica"/>
        </w:rPr>
      </w:pPr>
      <w:r>
        <w:rPr>
          <w:rFonts w:cs="Helvetica"/>
        </w:rPr>
        <w:t>Maintain all equipment and ensure that it is in good working order and store it appropriately</w:t>
      </w:r>
    </w:p>
    <w:p w14:paraId="6A899ED1" w14:textId="77777777" w:rsidR="000322BA" w:rsidRDefault="000322BA" w:rsidP="000322BA">
      <w:pPr>
        <w:pStyle w:val="ListParagraph"/>
        <w:numPr>
          <w:ilvl w:val="0"/>
          <w:numId w:val="28"/>
        </w:numPr>
        <w:rPr>
          <w:rFonts w:cs="Helvetica"/>
        </w:rPr>
      </w:pPr>
      <w:r>
        <w:rPr>
          <w:rFonts w:cs="Helvetica"/>
        </w:rPr>
        <w:t>Check all machinery before use</w:t>
      </w:r>
    </w:p>
    <w:p w14:paraId="3C9EA04D" w14:textId="31DB542D" w:rsidR="000322BA" w:rsidRDefault="000322BA" w:rsidP="000322BA">
      <w:pPr>
        <w:pStyle w:val="ListParagraph"/>
        <w:numPr>
          <w:ilvl w:val="0"/>
          <w:numId w:val="28"/>
        </w:numPr>
        <w:rPr>
          <w:rFonts w:cs="Helvetica"/>
        </w:rPr>
      </w:pPr>
      <w:r>
        <w:rPr>
          <w:rFonts w:cs="Helvetica"/>
        </w:rPr>
        <w:t xml:space="preserve">Report any faults to the </w:t>
      </w:r>
      <w:r w:rsidR="00832C70">
        <w:rPr>
          <w:rFonts w:cs="Helvetica"/>
        </w:rPr>
        <w:t>Property Team Leader and/or Business Manager</w:t>
      </w:r>
    </w:p>
    <w:p w14:paraId="2C7884CA" w14:textId="77777777" w:rsidR="00D90F39" w:rsidRPr="00CB1C22" w:rsidRDefault="00D90F39" w:rsidP="00D90F39">
      <w:pPr>
        <w:jc w:val="both"/>
        <w:rPr>
          <w:sz w:val="24"/>
          <w:szCs w:val="24"/>
        </w:rPr>
      </w:pPr>
    </w:p>
    <w:p w14:paraId="268AF28E" w14:textId="77777777" w:rsidR="00D90F39" w:rsidRPr="00CB1C22" w:rsidRDefault="00D90F39" w:rsidP="00D90F39">
      <w:pPr>
        <w:jc w:val="both"/>
        <w:rPr>
          <w:b/>
          <w:sz w:val="24"/>
          <w:szCs w:val="24"/>
        </w:rPr>
      </w:pPr>
      <w:r w:rsidRPr="00CB1C22">
        <w:rPr>
          <w:b/>
          <w:sz w:val="24"/>
          <w:szCs w:val="24"/>
        </w:rPr>
        <w:t>Backup Duties</w:t>
      </w:r>
    </w:p>
    <w:p w14:paraId="3B87FBC4" w14:textId="77777777" w:rsidR="000322BA" w:rsidRDefault="000322BA" w:rsidP="000322BA">
      <w:pPr>
        <w:pStyle w:val="ListParagraph"/>
        <w:numPr>
          <w:ilvl w:val="0"/>
          <w:numId w:val="25"/>
        </w:numPr>
        <w:rPr>
          <w:b/>
        </w:rPr>
      </w:pPr>
      <w:r>
        <w:rPr>
          <w:rFonts w:cs="Helvetica"/>
          <w:shd w:val="clear" w:color="auto" w:fill="FFFFFF"/>
        </w:rPr>
        <w:t>Assisting with property tasks that require a second person</w:t>
      </w:r>
    </w:p>
    <w:p w14:paraId="6AD2614C" w14:textId="77777777" w:rsidR="000322BA" w:rsidRDefault="000322BA" w:rsidP="000322BA">
      <w:pPr>
        <w:pStyle w:val="ListParagraph"/>
        <w:numPr>
          <w:ilvl w:val="0"/>
          <w:numId w:val="25"/>
        </w:numPr>
        <w:rPr>
          <w:b/>
        </w:rPr>
      </w:pPr>
      <w:r>
        <w:rPr>
          <w:rFonts w:cs="Helvetica"/>
          <w:shd w:val="clear" w:color="auto" w:fill="FFFFFF"/>
        </w:rPr>
        <w:t>Provide coverage for the non-administrative responsibilities of the Property Team Leader  in his absence</w:t>
      </w:r>
    </w:p>
    <w:p w14:paraId="23EB8B4F" w14:textId="77777777" w:rsidR="000322BA" w:rsidRDefault="000322BA" w:rsidP="000322BA">
      <w:pPr>
        <w:pStyle w:val="ListParagraph"/>
        <w:numPr>
          <w:ilvl w:val="0"/>
          <w:numId w:val="25"/>
        </w:numPr>
        <w:rPr>
          <w:b/>
        </w:rPr>
      </w:pPr>
      <w:r>
        <w:rPr>
          <w:rFonts w:cs="Helvetica"/>
          <w:shd w:val="clear" w:color="auto" w:fill="FFFFFF"/>
        </w:rPr>
        <w:t>Drive the school mini bus for maintenance related activities</w:t>
      </w:r>
    </w:p>
    <w:p w14:paraId="1E4C225A" w14:textId="41723F72" w:rsidR="000322BA" w:rsidRDefault="000322BA" w:rsidP="000322BA">
      <w:pPr>
        <w:pStyle w:val="ListParagraph"/>
        <w:numPr>
          <w:ilvl w:val="0"/>
          <w:numId w:val="25"/>
        </w:numPr>
        <w:rPr>
          <w:rFonts w:cs="Helvetica"/>
          <w:b/>
        </w:rPr>
      </w:pPr>
      <w:r>
        <w:rPr>
          <w:rFonts w:cs="Helvetica"/>
          <w:shd w:val="clear" w:color="auto" w:fill="FFFFFF"/>
        </w:rPr>
        <w:t xml:space="preserve">Report any potential health and safety concerns to the </w:t>
      </w:r>
      <w:r w:rsidR="00832C70">
        <w:rPr>
          <w:rFonts w:cs="Helvetica"/>
          <w:shd w:val="clear" w:color="auto" w:fill="FFFFFF"/>
        </w:rPr>
        <w:t xml:space="preserve">Property Team Leader and/or </w:t>
      </w:r>
      <w:r>
        <w:rPr>
          <w:rFonts w:cs="Helvetica"/>
          <w:shd w:val="clear" w:color="auto" w:fill="FFFFFF"/>
        </w:rPr>
        <w:t xml:space="preserve">Business Manager </w:t>
      </w:r>
    </w:p>
    <w:p w14:paraId="69CEA990" w14:textId="6437D8C1" w:rsidR="000322BA" w:rsidRDefault="000322BA" w:rsidP="000322BA">
      <w:pPr>
        <w:pStyle w:val="ListParagraph"/>
        <w:numPr>
          <w:ilvl w:val="0"/>
          <w:numId w:val="25"/>
        </w:numPr>
        <w:rPr>
          <w:rFonts w:cs="Helvetica"/>
          <w:b/>
        </w:rPr>
      </w:pPr>
      <w:r>
        <w:rPr>
          <w:rFonts w:cs="Helvetica"/>
          <w:shd w:val="clear" w:color="auto" w:fill="FFFFFF"/>
        </w:rPr>
        <w:t>Any other property duties identified by the Principal or Business Manager</w:t>
      </w:r>
      <w:r w:rsidR="00832C70">
        <w:rPr>
          <w:rFonts w:cs="Helvetica"/>
          <w:shd w:val="clear" w:color="auto" w:fill="FFFFFF"/>
        </w:rPr>
        <w:t xml:space="preserve"> or Property Team Leader</w:t>
      </w:r>
    </w:p>
    <w:p w14:paraId="5514D59C" w14:textId="77777777" w:rsidR="00A03BD0" w:rsidRPr="00CC787D" w:rsidRDefault="00A03BD0" w:rsidP="00A03BD0">
      <w:pPr>
        <w:spacing w:before="240" w:after="0" w:line="240" w:lineRule="auto"/>
        <w:jc w:val="both"/>
        <w:rPr>
          <w:rFonts w:cstheme="minorHAnsi"/>
          <w:szCs w:val="24"/>
        </w:rPr>
      </w:pPr>
      <w:r w:rsidRPr="00CC787D">
        <w:rPr>
          <w:rFonts w:cstheme="minorHAnsi"/>
          <w:b/>
          <w:color w:val="000000"/>
          <w:szCs w:val="24"/>
          <w:u w:val="single"/>
        </w:rPr>
        <w:t>Position Description Declaration</w:t>
      </w:r>
    </w:p>
    <w:p w14:paraId="1B53936C" w14:textId="77777777" w:rsidR="00A03BD0" w:rsidRPr="00CC787D" w:rsidRDefault="00A03BD0" w:rsidP="00A03BD0">
      <w:pPr>
        <w:spacing w:after="0"/>
        <w:jc w:val="both"/>
        <w:rPr>
          <w:rFonts w:eastAsia="YouYuan" w:cstheme="minorHAnsi"/>
          <w:color w:val="000000"/>
          <w:szCs w:val="24"/>
          <w:lang w:eastAsia="en-NZ"/>
        </w:rPr>
      </w:pPr>
    </w:p>
    <w:p w14:paraId="1451B18A" w14:textId="6BBF4F5E" w:rsidR="00A03BD0" w:rsidRPr="00CC787D" w:rsidRDefault="00666182" w:rsidP="00A03BD0">
      <w:pPr>
        <w:spacing w:after="0"/>
        <w:jc w:val="both"/>
        <w:rPr>
          <w:rFonts w:cstheme="minorHAnsi"/>
          <w:b/>
          <w:color w:val="000000"/>
          <w:szCs w:val="24"/>
          <w:u w:val="single"/>
        </w:rPr>
      </w:pPr>
      <w:r>
        <w:rPr>
          <w:rFonts w:eastAsia="YouYuan" w:cstheme="minorHAnsi"/>
          <w:color w:val="000000"/>
          <w:szCs w:val="24"/>
          <w:lang w:eastAsia="en-NZ"/>
        </w:rPr>
        <w:t xml:space="preserve">I </w:t>
      </w:r>
      <w:r w:rsidR="00A03BD0" w:rsidRPr="00CC787D">
        <w:rPr>
          <w:rFonts w:eastAsia="YouYuan" w:cstheme="minorHAnsi"/>
          <w:color w:val="000000"/>
          <w:szCs w:val="24"/>
          <w:lang w:eastAsia="en-NZ"/>
        </w:rPr>
        <w:t xml:space="preserve">accept and understand the requirements in my position description, I am fully aware of the expectations and obligations relating to this position.  </w:t>
      </w:r>
    </w:p>
    <w:p w14:paraId="1D14C756" w14:textId="77777777" w:rsidR="00A03BD0" w:rsidRPr="00CC787D" w:rsidRDefault="00A03BD0" w:rsidP="00A03BD0">
      <w:pPr>
        <w:spacing w:after="0"/>
        <w:jc w:val="both"/>
        <w:rPr>
          <w:rFonts w:eastAsia="YouYuan" w:cstheme="minorHAnsi"/>
          <w:color w:val="000000"/>
          <w:szCs w:val="24"/>
          <w:lang w:eastAsia="en-NZ"/>
        </w:rPr>
      </w:pPr>
    </w:p>
    <w:p w14:paraId="412FFDAB" w14:textId="77777777" w:rsidR="00A03BD0" w:rsidRPr="00CC787D" w:rsidRDefault="00A03BD0" w:rsidP="00A03BD0">
      <w:pPr>
        <w:spacing w:after="0"/>
        <w:jc w:val="both"/>
        <w:rPr>
          <w:rFonts w:cstheme="minorHAnsi"/>
          <w:b/>
          <w:color w:val="000000"/>
          <w:szCs w:val="24"/>
          <w:u w:val="single"/>
        </w:rPr>
      </w:pPr>
    </w:p>
    <w:p w14:paraId="69235146" w14:textId="06406E7A" w:rsidR="00A03BD0" w:rsidRPr="00CC787D" w:rsidRDefault="00A03BD0" w:rsidP="00A03BD0">
      <w:pPr>
        <w:tabs>
          <w:tab w:val="left" w:leader="underscore" w:pos="3686"/>
          <w:tab w:val="left" w:pos="4536"/>
          <w:tab w:val="left" w:leader="underscore" w:pos="7230"/>
        </w:tabs>
        <w:spacing w:after="0"/>
        <w:jc w:val="both"/>
        <w:rPr>
          <w:rFonts w:eastAsia="YouYuan" w:cstheme="minorHAnsi"/>
          <w:color w:val="000000"/>
          <w:szCs w:val="24"/>
          <w:lang w:eastAsia="en-NZ"/>
        </w:rPr>
      </w:pPr>
      <w:r w:rsidRPr="00CC787D">
        <w:rPr>
          <w:rFonts w:eastAsia="YouYuan" w:cstheme="minorHAnsi"/>
          <w:color w:val="000000"/>
          <w:szCs w:val="24"/>
          <w:lang w:eastAsia="en-NZ"/>
        </w:rPr>
        <w:tab/>
      </w:r>
      <w:r w:rsidRPr="00CC787D">
        <w:rPr>
          <w:rFonts w:eastAsia="YouYuan" w:cstheme="minorHAnsi"/>
          <w:color w:val="000000"/>
          <w:szCs w:val="24"/>
          <w:lang w:eastAsia="en-NZ"/>
        </w:rPr>
        <w:tab/>
      </w:r>
      <w:r w:rsidRPr="00CC787D">
        <w:rPr>
          <w:rFonts w:eastAsia="YouYuan" w:cstheme="minorHAnsi"/>
          <w:color w:val="000000"/>
          <w:szCs w:val="24"/>
          <w:lang w:eastAsia="en-NZ"/>
        </w:rPr>
        <w:tab/>
      </w:r>
      <w:r w:rsidRPr="00CC787D">
        <w:rPr>
          <w:rFonts w:eastAsia="YouYuan" w:cstheme="minorHAnsi"/>
          <w:color w:val="000000"/>
          <w:szCs w:val="24"/>
          <w:lang w:eastAsia="en-NZ"/>
        </w:rPr>
        <w:tab/>
      </w:r>
    </w:p>
    <w:p w14:paraId="0AF1E790" w14:textId="375D7989" w:rsidR="00A03BD0" w:rsidRPr="00CB1C22" w:rsidRDefault="00666182" w:rsidP="00A03BD0">
      <w:pPr>
        <w:tabs>
          <w:tab w:val="left" w:pos="4536"/>
        </w:tabs>
        <w:spacing w:after="0"/>
        <w:jc w:val="both"/>
        <w:rPr>
          <w:rFonts w:cstheme="minorHAnsi"/>
          <w:b/>
          <w:szCs w:val="24"/>
          <w:lang w:eastAsia="ar-SA"/>
        </w:rPr>
      </w:pPr>
      <w:r w:rsidRPr="00666182">
        <w:rPr>
          <w:rFonts w:eastAsia="YouYuan" w:cstheme="minorHAnsi"/>
          <w:b/>
          <w:color w:val="000000"/>
          <w:szCs w:val="24"/>
          <w:lang w:eastAsia="en-NZ"/>
        </w:rPr>
        <w:t>Name</w:t>
      </w:r>
      <w:r w:rsidR="00A03BD0" w:rsidRPr="00CC787D">
        <w:rPr>
          <w:rFonts w:eastAsia="YouYuan" w:cstheme="minorHAnsi"/>
          <w:color w:val="000000"/>
          <w:szCs w:val="24"/>
          <w:lang w:eastAsia="en-NZ"/>
        </w:rPr>
        <w:tab/>
      </w:r>
      <w:r w:rsidR="00A03BD0" w:rsidRPr="00CB1C22">
        <w:rPr>
          <w:rFonts w:eastAsia="YouYuan" w:cstheme="minorHAnsi"/>
          <w:b/>
          <w:color w:val="000000"/>
          <w:szCs w:val="24"/>
          <w:lang w:eastAsia="en-NZ"/>
        </w:rPr>
        <w:t>Date</w:t>
      </w:r>
    </w:p>
    <w:p w14:paraId="7D4D3FD3" w14:textId="77777777" w:rsidR="00A03BD0" w:rsidRPr="00CC787D" w:rsidRDefault="00A03BD0" w:rsidP="00A03BD0">
      <w:pPr>
        <w:rPr>
          <w:rFonts w:cstheme="minorHAnsi"/>
          <w:szCs w:val="24"/>
        </w:rPr>
      </w:pPr>
    </w:p>
    <w:sectPr w:rsidR="00A03BD0" w:rsidRPr="00CC787D" w:rsidSect="00F80BB1">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B4D0" w14:textId="77777777" w:rsidR="00B80A8E" w:rsidRDefault="00B80A8E" w:rsidP="00FE6B96">
      <w:pPr>
        <w:spacing w:after="0" w:line="240" w:lineRule="auto"/>
      </w:pPr>
      <w:r>
        <w:separator/>
      </w:r>
    </w:p>
  </w:endnote>
  <w:endnote w:type="continuationSeparator" w:id="0">
    <w:p w14:paraId="4BFC2F35" w14:textId="77777777" w:rsidR="00B80A8E" w:rsidRDefault="00B80A8E" w:rsidP="00FE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ouYuan">
    <w:altName w:val="SimSun"/>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98CD4" w14:textId="77777777" w:rsidR="00B80A8E" w:rsidRDefault="00B80A8E" w:rsidP="00FE6B96">
      <w:pPr>
        <w:spacing w:after="0" w:line="240" w:lineRule="auto"/>
      </w:pPr>
      <w:r>
        <w:separator/>
      </w:r>
    </w:p>
  </w:footnote>
  <w:footnote w:type="continuationSeparator" w:id="0">
    <w:p w14:paraId="13EDD73D" w14:textId="77777777" w:rsidR="00B80A8E" w:rsidRDefault="00B80A8E" w:rsidP="00FE6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BA67" w14:textId="77777777" w:rsidR="00FE6B96" w:rsidRDefault="00FE6B96" w:rsidP="00FE6B96">
    <w:pPr>
      <w:pStyle w:val="Header"/>
      <w:jc w:val="right"/>
    </w:pPr>
    <w:r w:rsidRPr="00073904">
      <w:rPr>
        <w:rFonts w:cstheme="minorHAnsi"/>
        <w:noProof/>
        <w:szCs w:val="24"/>
        <w:lang w:eastAsia="en-NZ"/>
      </w:rPr>
      <w:drawing>
        <wp:inline distT="0" distB="0" distL="0" distR="0" wp14:anchorId="2CD22CE5" wp14:editId="16110936">
          <wp:extent cx="685800" cy="904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043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814"/>
    <w:multiLevelType w:val="hybridMultilevel"/>
    <w:tmpl w:val="EAC4F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104FFB"/>
    <w:multiLevelType w:val="multilevel"/>
    <w:tmpl w:val="12D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4187A"/>
    <w:multiLevelType w:val="hybridMultilevel"/>
    <w:tmpl w:val="5BCAE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D4F5270"/>
    <w:multiLevelType w:val="hybridMultilevel"/>
    <w:tmpl w:val="A30A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815915"/>
    <w:multiLevelType w:val="multilevel"/>
    <w:tmpl w:val="788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C0F37"/>
    <w:multiLevelType w:val="hybridMultilevel"/>
    <w:tmpl w:val="B54A6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917716"/>
    <w:multiLevelType w:val="hybridMultilevel"/>
    <w:tmpl w:val="FA88D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5C38A3"/>
    <w:multiLevelType w:val="hybridMultilevel"/>
    <w:tmpl w:val="0C1A9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9F65B2"/>
    <w:multiLevelType w:val="hybridMultilevel"/>
    <w:tmpl w:val="26CE22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493671B0"/>
    <w:multiLevelType w:val="hybridMultilevel"/>
    <w:tmpl w:val="62DAC1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3A23385"/>
    <w:multiLevelType w:val="hybridMultilevel"/>
    <w:tmpl w:val="41B29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0F6334"/>
    <w:multiLevelType w:val="hybridMultilevel"/>
    <w:tmpl w:val="FE2215C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59100597"/>
    <w:multiLevelType w:val="hybridMultilevel"/>
    <w:tmpl w:val="600AFB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5D28095C"/>
    <w:multiLevelType w:val="hybridMultilevel"/>
    <w:tmpl w:val="1B1089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EB3457C"/>
    <w:multiLevelType w:val="multilevel"/>
    <w:tmpl w:val="BAB8CA5E"/>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15" w15:restartNumberingAfterBreak="0">
    <w:nsid w:val="5FED445C"/>
    <w:multiLevelType w:val="hybridMultilevel"/>
    <w:tmpl w:val="7460E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401FCA"/>
    <w:multiLevelType w:val="hybridMultilevel"/>
    <w:tmpl w:val="861658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6582718F"/>
    <w:multiLevelType w:val="hybridMultilevel"/>
    <w:tmpl w:val="8626C8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03A33D4"/>
    <w:multiLevelType w:val="hybridMultilevel"/>
    <w:tmpl w:val="0C7EB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6A4317"/>
    <w:multiLevelType w:val="hybridMultilevel"/>
    <w:tmpl w:val="4334A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260954"/>
    <w:multiLevelType w:val="hybridMultilevel"/>
    <w:tmpl w:val="46BE4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0"/>
  </w:num>
  <w:num w:numId="4">
    <w:abstractNumId w:val="14"/>
  </w:num>
  <w:num w:numId="5">
    <w:abstractNumId w:val="4"/>
  </w:num>
  <w:num w:numId="6">
    <w:abstractNumId w:val="6"/>
  </w:num>
  <w:num w:numId="7">
    <w:abstractNumId w:val="7"/>
  </w:num>
  <w:num w:numId="8">
    <w:abstractNumId w:val="15"/>
  </w:num>
  <w:num w:numId="9">
    <w:abstractNumId w:val="5"/>
  </w:num>
  <w:num w:numId="10">
    <w:abstractNumId w:val="0"/>
  </w:num>
  <w:num w:numId="11">
    <w:abstractNumId w:val="19"/>
  </w:num>
  <w:num w:numId="12">
    <w:abstractNumId w:val="12"/>
  </w:num>
  <w:num w:numId="13">
    <w:abstractNumId w:val="10"/>
  </w:num>
  <w:num w:numId="14">
    <w:abstractNumId w:val="1"/>
  </w:num>
  <w:num w:numId="15">
    <w:abstractNumId w:val="8"/>
  </w:num>
  <w:num w:numId="16">
    <w:abstractNumId w:val="13"/>
  </w:num>
  <w:num w:numId="17">
    <w:abstractNumId w:val="2"/>
  </w:num>
  <w:num w:numId="18">
    <w:abstractNumId w:val="17"/>
  </w:num>
  <w:num w:numId="19">
    <w:abstractNumId w:val="3"/>
  </w:num>
  <w:num w:numId="20">
    <w:abstractNumId w:val="9"/>
  </w:num>
  <w:num w:numId="21">
    <w:abstractNumId w:val="16"/>
  </w:num>
  <w:num w:numId="22">
    <w:abstractNumId w:val="20"/>
  </w:num>
  <w:num w:numId="23">
    <w:abstractNumId w:val="5"/>
  </w:num>
  <w:num w:numId="24">
    <w:abstractNumId w:val="7"/>
  </w:num>
  <w:num w:numId="25">
    <w:abstractNumId w:val="6"/>
  </w:num>
  <w:num w:numId="26">
    <w:abstractNumId w:val="19"/>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F"/>
    <w:rsid w:val="000322BA"/>
    <w:rsid w:val="000720DB"/>
    <w:rsid w:val="00085199"/>
    <w:rsid w:val="00120E12"/>
    <w:rsid w:val="001535CF"/>
    <w:rsid w:val="001D24D7"/>
    <w:rsid w:val="00210385"/>
    <w:rsid w:val="00264D82"/>
    <w:rsid w:val="003B4A84"/>
    <w:rsid w:val="003C2D5D"/>
    <w:rsid w:val="00415E06"/>
    <w:rsid w:val="00423A2F"/>
    <w:rsid w:val="00423D17"/>
    <w:rsid w:val="00440ABE"/>
    <w:rsid w:val="00481C3B"/>
    <w:rsid w:val="004D137D"/>
    <w:rsid w:val="00612D6A"/>
    <w:rsid w:val="00632A9D"/>
    <w:rsid w:val="00644A79"/>
    <w:rsid w:val="00666182"/>
    <w:rsid w:val="007441E5"/>
    <w:rsid w:val="00814091"/>
    <w:rsid w:val="00832C70"/>
    <w:rsid w:val="00840C23"/>
    <w:rsid w:val="00873951"/>
    <w:rsid w:val="008F0895"/>
    <w:rsid w:val="0095164C"/>
    <w:rsid w:val="00A02879"/>
    <w:rsid w:val="00A03BD0"/>
    <w:rsid w:val="00A763C1"/>
    <w:rsid w:val="00AA0BDC"/>
    <w:rsid w:val="00AF0806"/>
    <w:rsid w:val="00AF5499"/>
    <w:rsid w:val="00B108F0"/>
    <w:rsid w:val="00B76029"/>
    <w:rsid w:val="00B80A8E"/>
    <w:rsid w:val="00CB1C22"/>
    <w:rsid w:val="00CC4AB3"/>
    <w:rsid w:val="00CC787D"/>
    <w:rsid w:val="00D2400A"/>
    <w:rsid w:val="00D90F39"/>
    <w:rsid w:val="00E21AC4"/>
    <w:rsid w:val="00E40A1F"/>
    <w:rsid w:val="00E44568"/>
    <w:rsid w:val="00E840F4"/>
    <w:rsid w:val="00ED45FE"/>
    <w:rsid w:val="00F80BB1"/>
    <w:rsid w:val="00FE6B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C79AC"/>
  <w15:docId w15:val="{CE253EFC-925A-489C-B227-A50AE929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99"/>
    <w:pPr>
      <w:ind w:left="720"/>
      <w:contextualSpacing/>
    </w:pPr>
  </w:style>
  <w:style w:type="character" w:customStyle="1" w:styleId="apple-converted-space">
    <w:name w:val="apple-converted-space"/>
    <w:basedOn w:val="DefaultParagraphFont"/>
    <w:rsid w:val="00AF5499"/>
  </w:style>
  <w:style w:type="paragraph" w:styleId="BalloonText">
    <w:name w:val="Balloon Text"/>
    <w:basedOn w:val="Normal"/>
    <w:link w:val="BalloonTextChar"/>
    <w:uiPriority w:val="99"/>
    <w:semiHidden/>
    <w:unhideWhenUsed/>
    <w:rsid w:val="00F8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B1"/>
    <w:rPr>
      <w:rFonts w:ascii="Segoe UI" w:hAnsi="Segoe UI" w:cs="Segoe UI"/>
      <w:sz w:val="18"/>
      <w:szCs w:val="18"/>
    </w:rPr>
  </w:style>
  <w:style w:type="paragraph" w:styleId="Header">
    <w:name w:val="header"/>
    <w:basedOn w:val="Normal"/>
    <w:link w:val="HeaderChar"/>
    <w:uiPriority w:val="99"/>
    <w:unhideWhenUsed/>
    <w:rsid w:val="00FE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B96"/>
  </w:style>
  <w:style w:type="paragraph" w:styleId="Footer">
    <w:name w:val="footer"/>
    <w:basedOn w:val="Normal"/>
    <w:link w:val="FooterChar"/>
    <w:uiPriority w:val="99"/>
    <w:unhideWhenUsed/>
    <w:rsid w:val="00FE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7393">
      <w:bodyDiv w:val="1"/>
      <w:marLeft w:val="0"/>
      <w:marRight w:val="0"/>
      <w:marTop w:val="0"/>
      <w:marBottom w:val="0"/>
      <w:divBdr>
        <w:top w:val="none" w:sz="0" w:space="0" w:color="auto"/>
        <w:left w:val="none" w:sz="0" w:space="0" w:color="auto"/>
        <w:bottom w:val="none" w:sz="0" w:space="0" w:color="auto"/>
        <w:right w:val="none" w:sz="0" w:space="0" w:color="auto"/>
      </w:divBdr>
    </w:div>
    <w:div w:id="379404575">
      <w:bodyDiv w:val="1"/>
      <w:marLeft w:val="0"/>
      <w:marRight w:val="0"/>
      <w:marTop w:val="0"/>
      <w:marBottom w:val="0"/>
      <w:divBdr>
        <w:top w:val="none" w:sz="0" w:space="0" w:color="auto"/>
        <w:left w:val="none" w:sz="0" w:space="0" w:color="auto"/>
        <w:bottom w:val="none" w:sz="0" w:space="0" w:color="auto"/>
        <w:right w:val="none" w:sz="0" w:space="0" w:color="auto"/>
      </w:divBdr>
    </w:div>
    <w:div w:id="487481546">
      <w:bodyDiv w:val="1"/>
      <w:marLeft w:val="0"/>
      <w:marRight w:val="0"/>
      <w:marTop w:val="0"/>
      <w:marBottom w:val="0"/>
      <w:divBdr>
        <w:top w:val="none" w:sz="0" w:space="0" w:color="auto"/>
        <w:left w:val="none" w:sz="0" w:space="0" w:color="auto"/>
        <w:bottom w:val="none" w:sz="0" w:space="0" w:color="auto"/>
        <w:right w:val="none" w:sz="0" w:space="0" w:color="auto"/>
      </w:divBdr>
    </w:div>
    <w:div w:id="1076320043">
      <w:bodyDiv w:val="1"/>
      <w:marLeft w:val="0"/>
      <w:marRight w:val="0"/>
      <w:marTop w:val="0"/>
      <w:marBottom w:val="0"/>
      <w:divBdr>
        <w:top w:val="none" w:sz="0" w:space="0" w:color="auto"/>
        <w:left w:val="none" w:sz="0" w:space="0" w:color="auto"/>
        <w:bottom w:val="none" w:sz="0" w:space="0" w:color="auto"/>
        <w:right w:val="none" w:sz="0" w:space="0" w:color="auto"/>
      </w:divBdr>
    </w:div>
    <w:div w:id="1146312902">
      <w:bodyDiv w:val="1"/>
      <w:marLeft w:val="0"/>
      <w:marRight w:val="0"/>
      <w:marTop w:val="0"/>
      <w:marBottom w:val="0"/>
      <w:divBdr>
        <w:top w:val="none" w:sz="0" w:space="0" w:color="auto"/>
        <w:left w:val="none" w:sz="0" w:space="0" w:color="auto"/>
        <w:bottom w:val="none" w:sz="0" w:space="0" w:color="auto"/>
        <w:right w:val="none" w:sz="0" w:space="0" w:color="auto"/>
      </w:divBdr>
    </w:div>
    <w:div w:id="1294140506">
      <w:bodyDiv w:val="1"/>
      <w:marLeft w:val="0"/>
      <w:marRight w:val="0"/>
      <w:marTop w:val="0"/>
      <w:marBottom w:val="0"/>
      <w:divBdr>
        <w:top w:val="none" w:sz="0" w:space="0" w:color="auto"/>
        <w:left w:val="none" w:sz="0" w:space="0" w:color="auto"/>
        <w:bottom w:val="none" w:sz="0" w:space="0" w:color="auto"/>
        <w:right w:val="none" w:sz="0" w:space="0" w:color="auto"/>
      </w:divBdr>
    </w:div>
    <w:div w:id="1500727866">
      <w:bodyDiv w:val="1"/>
      <w:marLeft w:val="0"/>
      <w:marRight w:val="0"/>
      <w:marTop w:val="0"/>
      <w:marBottom w:val="0"/>
      <w:divBdr>
        <w:top w:val="none" w:sz="0" w:space="0" w:color="auto"/>
        <w:left w:val="none" w:sz="0" w:space="0" w:color="auto"/>
        <w:bottom w:val="none" w:sz="0" w:space="0" w:color="auto"/>
        <w:right w:val="none" w:sz="0" w:space="0" w:color="auto"/>
      </w:divBdr>
    </w:div>
    <w:div w:id="1534462555">
      <w:bodyDiv w:val="1"/>
      <w:marLeft w:val="0"/>
      <w:marRight w:val="0"/>
      <w:marTop w:val="0"/>
      <w:marBottom w:val="0"/>
      <w:divBdr>
        <w:top w:val="none" w:sz="0" w:space="0" w:color="auto"/>
        <w:left w:val="none" w:sz="0" w:space="0" w:color="auto"/>
        <w:bottom w:val="none" w:sz="0" w:space="0" w:color="auto"/>
        <w:right w:val="none" w:sz="0" w:space="0" w:color="auto"/>
      </w:divBdr>
    </w:div>
    <w:div w:id="1618756155">
      <w:bodyDiv w:val="1"/>
      <w:marLeft w:val="0"/>
      <w:marRight w:val="0"/>
      <w:marTop w:val="0"/>
      <w:marBottom w:val="0"/>
      <w:divBdr>
        <w:top w:val="none" w:sz="0" w:space="0" w:color="auto"/>
        <w:left w:val="none" w:sz="0" w:space="0" w:color="auto"/>
        <w:bottom w:val="none" w:sz="0" w:space="0" w:color="auto"/>
        <w:right w:val="none" w:sz="0" w:space="0" w:color="auto"/>
      </w:divBdr>
    </w:div>
    <w:div w:id="1714425103">
      <w:bodyDiv w:val="1"/>
      <w:marLeft w:val="0"/>
      <w:marRight w:val="0"/>
      <w:marTop w:val="0"/>
      <w:marBottom w:val="0"/>
      <w:divBdr>
        <w:top w:val="none" w:sz="0" w:space="0" w:color="auto"/>
        <w:left w:val="none" w:sz="0" w:space="0" w:color="auto"/>
        <w:bottom w:val="none" w:sz="0" w:space="0" w:color="auto"/>
        <w:right w:val="none" w:sz="0" w:space="0" w:color="auto"/>
      </w:divBdr>
    </w:div>
    <w:div w:id="18880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Rosehill College</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Dixon,R</dc:creator>
  <cp:lastModifiedBy>Anna Girdwood</cp:lastModifiedBy>
  <cp:revision>2</cp:revision>
  <cp:lastPrinted>2018-08-22T23:59:00Z</cp:lastPrinted>
  <dcterms:created xsi:type="dcterms:W3CDTF">2019-03-03T21:37:00Z</dcterms:created>
  <dcterms:modified xsi:type="dcterms:W3CDTF">2019-03-03T21:37:00Z</dcterms:modified>
</cp:coreProperties>
</file>